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B053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6" w:lineRule="exact"/>
        <w:ind w:left="-420" w:leftChars="-200" w:firstLine="0" w:firstLineChars="0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附件</w:t>
      </w:r>
    </w:p>
    <w:p w14:paraId="6B4C574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6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</w:p>
    <w:p w14:paraId="50D7187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6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</w:rPr>
        <w:t>报名回执表</w:t>
      </w:r>
    </w:p>
    <w:tbl>
      <w:tblPr>
        <w:tblStyle w:val="3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973"/>
        <w:gridCol w:w="2227"/>
        <w:gridCol w:w="1077"/>
        <w:gridCol w:w="2694"/>
      </w:tblGrid>
      <w:tr w14:paraId="4FE31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6" w:type="dxa"/>
            <w:noWrap w:val="0"/>
            <w:vAlign w:val="top"/>
          </w:tcPr>
          <w:p w14:paraId="2D4AD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971" w:type="dxa"/>
            <w:gridSpan w:val="4"/>
            <w:noWrap w:val="0"/>
            <w:vAlign w:val="center"/>
          </w:tcPr>
          <w:p w14:paraId="2D86B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50254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6" w:type="dxa"/>
            <w:noWrap w:val="0"/>
            <w:vAlign w:val="center"/>
          </w:tcPr>
          <w:p w14:paraId="5C65F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开票信息</w:t>
            </w:r>
          </w:p>
          <w:p w14:paraId="5E463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（增值税普通发票）</w:t>
            </w:r>
          </w:p>
        </w:tc>
        <w:tc>
          <w:tcPr>
            <w:tcW w:w="6971" w:type="dxa"/>
            <w:gridSpan w:val="4"/>
            <w:noWrap w:val="0"/>
            <w:vAlign w:val="center"/>
          </w:tcPr>
          <w:p w14:paraId="79A5F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开票单位名称：</w:t>
            </w:r>
          </w:p>
          <w:p w14:paraId="24343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纳税人识别号：</w:t>
            </w:r>
          </w:p>
        </w:tc>
      </w:tr>
      <w:tr w14:paraId="7F493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6" w:type="dxa"/>
            <w:noWrap w:val="0"/>
            <w:vAlign w:val="top"/>
          </w:tcPr>
          <w:p w14:paraId="72921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电子发票邮箱</w:t>
            </w:r>
          </w:p>
        </w:tc>
        <w:tc>
          <w:tcPr>
            <w:tcW w:w="6971" w:type="dxa"/>
            <w:gridSpan w:val="4"/>
            <w:noWrap w:val="0"/>
            <w:vAlign w:val="center"/>
          </w:tcPr>
          <w:p w14:paraId="1E541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14FBB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6" w:type="dxa"/>
            <w:noWrap w:val="0"/>
            <w:vAlign w:val="top"/>
          </w:tcPr>
          <w:p w14:paraId="12271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经办人</w:t>
            </w:r>
          </w:p>
        </w:tc>
        <w:tc>
          <w:tcPr>
            <w:tcW w:w="3200" w:type="dxa"/>
            <w:gridSpan w:val="2"/>
            <w:noWrap w:val="0"/>
            <w:vAlign w:val="top"/>
          </w:tcPr>
          <w:p w14:paraId="02B6C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077" w:type="dxa"/>
            <w:noWrap w:val="0"/>
            <w:vAlign w:val="top"/>
          </w:tcPr>
          <w:p w14:paraId="3DEB8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手机</w:t>
            </w:r>
          </w:p>
        </w:tc>
        <w:tc>
          <w:tcPr>
            <w:tcW w:w="2694" w:type="dxa"/>
            <w:noWrap w:val="0"/>
            <w:vAlign w:val="top"/>
          </w:tcPr>
          <w:p w14:paraId="6CFF0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1A103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7" w:type="dxa"/>
            <w:gridSpan w:val="5"/>
            <w:noWrap w:val="0"/>
            <w:vAlign w:val="top"/>
          </w:tcPr>
          <w:p w14:paraId="181F9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参加人员</w:t>
            </w:r>
          </w:p>
        </w:tc>
      </w:tr>
      <w:tr w14:paraId="106A2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6" w:type="dxa"/>
            <w:noWrap w:val="0"/>
            <w:vAlign w:val="top"/>
          </w:tcPr>
          <w:p w14:paraId="10FD6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973" w:type="dxa"/>
            <w:noWrap w:val="0"/>
            <w:vAlign w:val="top"/>
          </w:tcPr>
          <w:p w14:paraId="07494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2227" w:type="dxa"/>
            <w:noWrap w:val="0"/>
            <w:vAlign w:val="top"/>
          </w:tcPr>
          <w:p w14:paraId="47D3C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职务</w:t>
            </w:r>
          </w:p>
        </w:tc>
        <w:tc>
          <w:tcPr>
            <w:tcW w:w="3771" w:type="dxa"/>
            <w:gridSpan w:val="2"/>
            <w:noWrap w:val="0"/>
            <w:vAlign w:val="top"/>
          </w:tcPr>
          <w:p w14:paraId="168A1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手机</w:t>
            </w:r>
          </w:p>
        </w:tc>
      </w:tr>
      <w:tr w14:paraId="5585D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6" w:type="dxa"/>
            <w:noWrap w:val="0"/>
            <w:vAlign w:val="top"/>
          </w:tcPr>
          <w:p w14:paraId="1BFDD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73" w:type="dxa"/>
            <w:noWrap w:val="0"/>
            <w:vAlign w:val="top"/>
          </w:tcPr>
          <w:p w14:paraId="5ED81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27" w:type="dxa"/>
            <w:noWrap w:val="0"/>
            <w:vAlign w:val="top"/>
          </w:tcPr>
          <w:p w14:paraId="6271B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771" w:type="dxa"/>
            <w:gridSpan w:val="2"/>
            <w:noWrap w:val="0"/>
            <w:vAlign w:val="top"/>
          </w:tcPr>
          <w:p w14:paraId="60F20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24554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86" w:type="dxa"/>
            <w:noWrap w:val="0"/>
            <w:vAlign w:val="top"/>
          </w:tcPr>
          <w:p w14:paraId="1B345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73" w:type="dxa"/>
            <w:noWrap w:val="0"/>
            <w:vAlign w:val="top"/>
          </w:tcPr>
          <w:p w14:paraId="6C15F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27" w:type="dxa"/>
            <w:noWrap w:val="0"/>
            <w:vAlign w:val="top"/>
          </w:tcPr>
          <w:p w14:paraId="75B1E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771" w:type="dxa"/>
            <w:gridSpan w:val="2"/>
            <w:noWrap w:val="0"/>
            <w:vAlign w:val="top"/>
          </w:tcPr>
          <w:p w14:paraId="271E2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66099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6" w:type="dxa"/>
            <w:noWrap w:val="0"/>
            <w:vAlign w:val="top"/>
          </w:tcPr>
          <w:p w14:paraId="77BB4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73" w:type="dxa"/>
            <w:noWrap w:val="0"/>
            <w:vAlign w:val="top"/>
          </w:tcPr>
          <w:p w14:paraId="2F4FFE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27" w:type="dxa"/>
            <w:noWrap w:val="0"/>
            <w:vAlign w:val="top"/>
          </w:tcPr>
          <w:p w14:paraId="615F9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771" w:type="dxa"/>
            <w:gridSpan w:val="2"/>
            <w:noWrap w:val="0"/>
            <w:vAlign w:val="top"/>
          </w:tcPr>
          <w:p w14:paraId="3F90F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22020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6" w:type="dxa"/>
            <w:noWrap w:val="0"/>
            <w:vAlign w:val="top"/>
          </w:tcPr>
          <w:p w14:paraId="122D0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973" w:type="dxa"/>
            <w:noWrap w:val="0"/>
            <w:vAlign w:val="top"/>
          </w:tcPr>
          <w:p w14:paraId="72B12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227" w:type="dxa"/>
            <w:noWrap w:val="0"/>
            <w:vAlign w:val="top"/>
          </w:tcPr>
          <w:p w14:paraId="0A131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771" w:type="dxa"/>
            <w:gridSpan w:val="2"/>
            <w:noWrap w:val="0"/>
            <w:vAlign w:val="top"/>
          </w:tcPr>
          <w:p w14:paraId="3AA82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725E1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9" w:hRule="atLeast"/>
        </w:trPr>
        <w:tc>
          <w:tcPr>
            <w:tcW w:w="9357" w:type="dxa"/>
            <w:gridSpan w:val="5"/>
            <w:noWrap w:val="0"/>
            <w:vAlign w:val="center"/>
          </w:tcPr>
          <w:p w14:paraId="2E2A8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32"/>
                <w:szCs w:val="32"/>
              </w:rPr>
              <w:t>附汇款凭证，并随邮件附件发送</w:t>
            </w:r>
          </w:p>
          <w:p w14:paraId="68A35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（个人汇款请标注单位名称）</w:t>
            </w:r>
          </w:p>
        </w:tc>
      </w:tr>
    </w:tbl>
    <w:p w14:paraId="1FA9006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6" w:lineRule="exact"/>
        <w:ind w:left="-420" w:leftChars="-200"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备注：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</w:rPr>
        <w:instrText xml:space="preserve"> HYPERLINK "mailto:回执请于9月14日前发送至邮箱2753727839@qq.com" </w:instrTex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</w:rPr>
        <w:fldChar w:fldCharType="separate"/>
      </w:r>
      <w:r>
        <w:rPr>
          <w:rStyle w:val="5"/>
          <w:rFonts w:hint="default" w:ascii="Times New Roman" w:hAnsi="Times New Roman" w:eastAsia="仿宋_GB2312" w:cs="Times New Roman"/>
          <w:color w:val="auto"/>
          <w:sz w:val="28"/>
          <w:szCs w:val="28"/>
          <w:u w:val="none"/>
        </w:rPr>
        <w:t>请于</w:t>
      </w:r>
      <w:r>
        <w:rPr>
          <w:rStyle w:val="5"/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8月1</w:t>
      </w:r>
      <w:r>
        <w:rPr>
          <w:rStyle w:val="5"/>
          <w:rFonts w:hint="eastAsia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3</w:t>
      </w:r>
      <w:r>
        <w:rPr>
          <w:rStyle w:val="5"/>
          <w:rFonts w:hint="default" w:ascii="Times New Roman" w:hAnsi="Times New Roman" w:eastAsia="仿宋_GB2312" w:cs="Times New Roman"/>
          <w:color w:val="auto"/>
          <w:sz w:val="28"/>
          <w:szCs w:val="28"/>
          <w:u w:val="none"/>
        </w:rPr>
        <w:t>日</w:t>
      </w:r>
      <w:r>
        <w:rPr>
          <w:rStyle w:val="5"/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前将</w:t>
      </w:r>
      <w:r>
        <w:rPr>
          <w:rStyle w:val="5"/>
          <w:rFonts w:hint="eastAsia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回执</w:t>
      </w:r>
      <w:r>
        <w:rPr>
          <w:rStyle w:val="5"/>
          <w:rFonts w:hint="default" w:ascii="Times New Roman" w:hAnsi="Times New Roman" w:eastAsia="仿宋_GB2312" w:cs="Times New Roman"/>
          <w:color w:val="auto"/>
          <w:sz w:val="28"/>
          <w:szCs w:val="28"/>
          <w:u w:val="none"/>
        </w:rPr>
        <w:t>发送至邮箱</w:t>
      </w:r>
      <w:r>
        <w:rPr>
          <w:rStyle w:val="5"/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val="en-US" w:eastAsia="zh-CN"/>
        </w:rPr>
        <w:t>2245828991@qq.com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u w:val="none"/>
          <w:lang w:eastAsia="zh-CN"/>
        </w:rPr>
        <w:t>。</w:t>
      </w:r>
    </w:p>
    <w:p w14:paraId="3521F52C"/>
    <w:p w14:paraId="5EC1044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73DA0"/>
    <w:rsid w:val="6B27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2025-07-18T09:21:00Z</dcterms:created>
  <dc:creator>Y。</dc:creator>
  <cp:lastModifiedBy>Y。</cp:lastModifiedBy>
  <dcterms:modified xsi:type="dcterms:W3CDTF">2025-07-18T09:22:02Z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1B7DBEEF49FB4EF7828D421005720DE0_11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